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D47795" w14:textId="5059CAE4" w:rsidR="002930C2" w:rsidRDefault="002930C2" w:rsidP="002930C2">
      <w:pPr>
        <w:spacing w:after="0"/>
        <w:rPr>
          <w:rFonts w:ascii="Avenir Roman" w:hAnsi="Avenir Roman"/>
          <w:sz w:val="22"/>
          <w:szCs w:val="22"/>
        </w:rPr>
      </w:pPr>
      <w:r>
        <w:rPr>
          <w:rFonts w:ascii="Avenir Roman" w:hAnsi="Avenir Roman"/>
          <w:sz w:val="22"/>
          <w:szCs w:val="22"/>
        </w:rPr>
        <w:t>To All Parents / Carers</w:t>
      </w:r>
    </w:p>
    <w:p w14:paraId="1FC979A0" w14:textId="33E83180" w:rsidR="002930C2" w:rsidRDefault="002930C2" w:rsidP="002930C2">
      <w:pPr>
        <w:spacing w:after="0"/>
        <w:rPr>
          <w:rFonts w:ascii="Avenir Roman" w:hAnsi="Avenir Roman"/>
          <w:sz w:val="22"/>
          <w:szCs w:val="22"/>
        </w:rPr>
      </w:pPr>
      <w:r>
        <w:rPr>
          <w:rFonts w:ascii="Avenir Roman" w:hAnsi="Avenir Roman"/>
          <w:sz w:val="22"/>
          <w:szCs w:val="22"/>
        </w:rPr>
        <w:t>Key Stage 1 – Year 1 &amp; 2</w:t>
      </w:r>
    </w:p>
    <w:p w14:paraId="4F2EBC77" w14:textId="782471A4" w:rsidR="002930C2" w:rsidRDefault="002930C2" w:rsidP="002930C2">
      <w:pPr>
        <w:spacing w:after="0"/>
        <w:jc w:val="right"/>
        <w:rPr>
          <w:rFonts w:ascii="Avenir Roman" w:hAnsi="Avenir Roman"/>
          <w:sz w:val="22"/>
          <w:szCs w:val="22"/>
        </w:rPr>
      </w:pPr>
      <w:r>
        <w:rPr>
          <w:rFonts w:ascii="Avenir Roman" w:hAnsi="Avenir Roman"/>
          <w:sz w:val="22"/>
          <w:szCs w:val="22"/>
        </w:rPr>
        <w:t>18</w:t>
      </w:r>
      <w:r w:rsidRPr="002930C2">
        <w:rPr>
          <w:rFonts w:ascii="Avenir Roman" w:hAnsi="Avenir Roman"/>
          <w:sz w:val="22"/>
          <w:szCs w:val="22"/>
          <w:vertAlign w:val="superscript"/>
        </w:rPr>
        <w:t>th</w:t>
      </w:r>
      <w:r>
        <w:rPr>
          <w:rFonts w:ascii="Avenir Roman" w:hAnsi="Avenir Roman"/>
          <w:sz w:val="22"/>
          <w:szCs w:val="22"/>
        </w:rPr>
        <w:t xml:space="preserve"> September 2020</w:t>
      </w:r>
    </w:p>
    <w:p w14:paraId="6CCC2D27" w14:textId="77777777" w:rsidR="002930C2" w:rsidRPr="002930C2" w:rsidRDefault="002930C2" w:rsidP="002930C2">
      <w:pPr>
        <w:spacing w:after="0"/>
        <w:rPr>
          <w:rFonts w:ascii="Avenir Roman" w:hAnsi="Avenir Roman"/>
          <w:sz w:val="22"/>
          <w:szCs w:val="22"/>
        </w:rPr>
      </w:pPr>
    </w:p>
    <w:p w14:paraId="6FED2095" w14:textId="40A79EAE" w:rsidR="002930C2" w:rsidRPr="002930C2" w:rsidRDefault="002930C2" w:rsidP="002930C2">
      <w:pPr>
        <w:spacing w:after="0"/>
        <w:rPr>
          <w:rFonts w:ascii="Avenir Roman" w:hAnsi="Avenir Roman"/>
          <w:sz w:val="22"/>
          <w:szCs w:val="22"/>
        </w:rPr>
      </w:pPr>
      <w:r w:rsidRPr="002930C2">
        <w:rPr>
          <w:rFonts w:ascii="Avenir Roman" w:hAnsi="Avenir Roman"/>
          <w:sz w:val="22"/>
          <w:szCs w:val="22"/>
        </w:rPr>
        <w:t>Dear Parents</w:t>
      </w:r>
      <w:r w:rsidR="00AC5141">
        <w:rPr>
          <w:rFonts w:ascii="Avenir Roman" w:hAnsi="Avenir Roman"/>
          <w:sz w:val="22"/>
          <w:szCs w:val="22"/>
        </w:rPr>
        <w:t xml:space="preserve"> / Carers</w:t>
      </w:r>
      <w:r w:rsidRPr="002930C2">
        <w:rPr>
          <w:rFonts w:ascii="Avenir Roman" w:hAnsi="Avenir Roman"/>
          <w:sz w:val="22"/>
          <w:szCs w:val="22"/>
        </w:rPr>
        <w:t>,</w:t>
      </w:r>
    </w:p>
    <w:p w14:paraId="690E8478" w14:textId="77777777" w:rsidR="002930C2" w:rsidRPr="001F7F68" w:rsidRDefault="002930C2" w:rsidP="002930C2">
      <w:pPr>
        <w:spacing w:after="0"/>
        <w:jc w:val="center"/>
        <w:rPr>
          <w:rFonts w:ascii="Avenir Roman" w:hAnsi="Avenir Roman"/>
          <w:b/>
          <w:sz w:val="22"/>
          <w:szCs w:val="22"/>
        </w:rPr>
      </w:pPr>
      <w:r w:rsidRPr="001F7F68">
        <w:rPr>
          <w:rFonts w:ascii="Avenir Roman" w:hAnsi="Avenir Roman"/>
          <w:b/>
          <w:sz w:val="22"/>
          <w:szCs w:val="22"/>
        </w:rPr>
        <w:t>Key Stage 1 Homework</w:t>
      </w:r>
    </w:p>
    <w:p w14:paraId="40213B40" w14:textId="55EACC88" w:rsidR="002930C2" w:rsidRDefault="002930C2" w:rsidP="002930C2">
      <w:pPr>
        <w:spacing w:after="0"/>
        <w:jc w:val="center"/>
        <w:rPr>
          <w:rFonts w:ascii="Avenir Roman" w:hAnsi="Avenir Roman"/>
          <w:sz w:val="22"/>
          <w:szCs w:val="22"/>
        </w:rPr>
      </w:pPr>
    </w:p>
    <w:p w14:paraId="07CAABE8" w14:textId="77777777" w:rsidR="002930C2" w:rsidRPr="002930C2" w:rsidRDefault="002930C2" w:rsidP="002930C2">
      <w:pPr>
        <w:spacing w:after="0"/>
        <w:rPr>
          <w:rFonts w:ascii="Avenir Roman" w:hAnsi="Avenir Roman"/>
          <w:sz w:val="22"/>
          <w:szCs w:val="22"/>
        </w:rPr>
      </w:pPr>
      <w:r w:rsidRPr="002930C2">
        <w:rPr>
          <w:rFonts w:ascii="Avenir Roman" w:hAnsi="Avenir Roman"/>
          <w:sz w:val="22"/>
          <w:szCs w:val="22"/>
        </w:rPr>
        <w:t>Please find below the details of the Key Stage 1 homework.</w:t>
      </w:r>
    </w:p>
    <w:p w14:paraId="053186E0" w14:textId="77777777" w:rsidR="002930C2" w:rsidRPr="002930C2" w:rsidRDefault="002930C2" w:rsidP="002930C2">
      <w:pPr>
        <w:spacing w:after="0"/>
        <w:rPr>
          <w:rFonts w:ascii="Avenir Roman" w:hAnsi="Avenir Roman"/>
          <w:sz w:val="22"/>
          <w:szCs w:val="22"/>
        </w:rPr>
      </w:pPr>
    </w:p>
    <w:p w14:paraId="580FFD90" w14:textId="77777777" w:rsidR="002930C2" w:rsidRPr="002930C2" w:rsidRDefault="002930C2" w:rsidP="002930C2">
      <w:pPr>
        <w:spacing w:after="0"/>
        <w:rPr>
          <w:rFonts w:ascii="Avenir Roman" w:hAnsi="Avenir Roman"/>
          <w:b/>
          <w:sz w:val="22"/>
          <w:szCs w:val="22"/>
        </w:rPr>
      </w:pPr>
      <w:r w:rsidRPr="002930C2">
        <w:rPr>
          <w:rFonts w:ascii="Avenir Roman" w:hAnsi="Avenir Roman"/>
          <w:b/>
          <w:sz w:val="22"/>
          <w:szCs w:val="22"/>
        </w:rPr>
        <w:t xml:space="preserve">Year 1 </w:t>
      </w:r>
    </w:p>
    <w:p w14:paraId="787F745F" w14:textId="77777777" w:rsidR="002930C2" w:rsidRPr="002930C2" w:rsidRDefault="002930C2" w:rsidP="00AC5141">
      <w:pPr>
        <w:spacing w:after="0"/>
        <w:jc w:val="both"/>
        <w:rPr>
          <w:rFonts w:ascii="Avenir Roman" w:hAnsi="Avenir Roman"/>
          <w:sz w:val="22"/>
          <w:szCs w:val="22"/>
        </w:rPr>
      </w:pPr>
      <w:r w:rsidRPr="002930C2">
        <w:rPr>
          <w:rFonts w:ascii="Avenir Roman" w:hAnsi="Avenir Roman"/>
          <w:sz w:val="22"/>
          <w:szCs w:val="22"/>
        </w:rPr>
        <w:t xml:space="preserve">The children will complete a phonics activity sheet, they will also learn how to complete online maths activities from Active Learn and </w:t>
      </w:r>
      <w:r w:rsidRPr="002930C2">
        <w:rPr>
          <w:rFonts w:ascii="Avenir Roman" w:hAnsi="Avenir Roman"/>
          <w:color w:val="000000" w:themeColor="text1"/>
          <w:sz w:val="22"/>
          <w:szCs w:val="22"/>
        </w:rPr>
        <w:t xml:space="preserve">Mathletics.   </w:t>
      </w:r>
    </w:p>
    <w:p w14:paraId="4CA05267" w14:textId="77777777" w:rsidR="002930C2" w:rsidRPr="002930C2" w:rsidRDefault="002930C2" w:rsidP="00AC5141">
      <w:pPr>
        <w:spacing w:after="0"/>
        <w:jc w:val="both"/>
        <w:rPr>
          <w:rFonts w:ascii="Avenir Roman" w:hAnsi="Avenir Roman"/>
          <w:sz w:val="22"/>
          <w:szCs w:val="22"/>
        </w:rPr>
      </w:pPr>
    </w:p>
    <w:p w14:paraId="3D8616DB" w14:textId="77777777" w:rsidR="002930C2" w:rsidRPr="002930C2" w:rsidRDefault="002930C2" w:rsidP="00AC5141">
      <w:pPr>
        <w:spacing w:after="0"/>
        <w:jc w:val="both"/>
        <w:rPr>
          <w:rFonts w:ascii="Avenir Roman" w:hAnsi="Avenir Roman"/>
          <w:b/>
          <w:sz w:val="22"/>
          <w:szCs w:val="22"/>
        </w:rPr>
      </w:pPr>
      <w:r w:rsidRPr="002930C2">
        <w:rPr>
          <w:rFonts w:ascii="Avenir Roman" w:hAnsi="Avenir Roman"/>
          <w:b/>
          <w:sz w:val="22"/>
          <w:szCs w:val="22"/>
        </w:rPr>
        <w:t xml:space="preserve">Year 2 </w:t>
      </w:r>
    </w:p>
    <w:p w14:paraId="5C279670" w14:textId="77777777" w:rsidR="002930C2" w:rsidRPr="002930C2" w:rsidRDefault="002930C2" w:rsidP="00AC5141">
      <w:pPr>
        <w:spacing w:after="0"/>
        <w:jc w:val="both"/>
        <w:rPr>
          <w:rFonts w:ascii="Avenir Roman" w:hAnsi="Avenir Roman"/>
          <w:sz w:val="22"/>
          <w:szCs w:val="22"/>
        </w:rPr>
      </w:pPr>
      <w:r w:rsidRPr="002930C2">
        <w:rPr>
          <w:rFonts w:ascii="Avenir Roman" w:hAnsi="Avenir Roman"/>
          <w:sz w:val="22"/>
          <w:szCs w:val="22"/>
        </w:rPr>
        <w:t>The children will complete a phonics activity and one piece of either English or maths homework (English and maths will be set on alternate weeks).  They will also learn how to complete online maths activities from Active Learn and Mathletics and to complete French activities using Languagenut.</w:t>
      </w:r>
    </w:p>
    <w:p w14:paraId="75C34071" w14:textId="77777777" w:rsidR="002930C2" w:rsidRPr="002930C2" w:rsidRDefault="002930C2" w:rsidP="00AC5141">
      <w:pPr>
        <w:spacing w:after="0"/>
        <w:jc w:val="both"/>
        <w:rPr>
          <w:rFonts w:ascii="Avenir Roman" w:hAnsi="Avenir Roman"/>
          <w:sz w:val="22"/>
          <w:szCs w:val="22"/>
        </w:rPr>
      </w:pPr>
    </w:p>
    <w:p w14:paraId="5E8C359F" w14:textId="3BA2682C" w:rsidR="002930C2" w:rsidRPr="002930C2" w:rsidRDefault="003641CD" w:rsidP="00AC5141">
      <w:pPr>
        <w:spacing w:after="0"/>
        <w:jc w:val="both"/>
        <w:rPr>
          <w:rFonts w:ascii="Avenir Roman" w:hAnsi="Avenir Roman"/>
          <w:sz w:val="22"/>
          <w:szCs w:val="22"/>
        </w:rPr>
      </w:pPr>
      <w:r>
        <w:rPr>
          <w:rFonts w:ascii="Avenir Roman" w:hAnsi="Avenir Roman"/>
          <w:sz w:val="22"/>
          <w:szCs w:val="22"/>
        </w:rPr>
        <w:t>Ac</w:t>
      </w:r>
      <w:r w:rsidR="002930C2" w:rsidRPr="002930C2">
        <w:rPr>
          <w:rFonts w:ascii="Avenir Roman" w:hAnsi="Avenir Roman"/>
          <w:sz w:val="22"/>
          <w:szCs w:val="22"/>
        </w:rPr>
        <w:t xml:space="preserve">tivities </w:t>
      </w:r>
      <w:r>
        <w:rPr>
          <w:rFonts w:ascii="Avenir Roman" w:hAnsi="Avenir Roman"/>
          <w:sz w:val="22"/>
          <w:szCs w:val="22"/>
        </w:rPr>
        <w:t xml:space="preserve">for all classes </w:t>
      </w:r>
      <w:bookmarkStart w:id="0" w:name="_GoBack"/>
      <w:bookmarkEnd w:id="0"/>
      <w:r w:rsidR="002930C2" w:rsidRPr="002930C2">
        <w:rPr>
          <w:rFonts w:ascii="Avenir Roman" w:hAnsi="Avenir Roman"/>
          <w:sz w:val="22"/>
          <w:szCs w:val="22"/>
        </w:rPr>
        <w:t xml:space="preserve">will be issued on Friday and should be submitted on Wednesday.  At the moment, the homework will be sent on paper but this will move on to Google Classroom as soon as possible. </w:t>
      </w:r>
    </w:p>
    <w:p w14:paraId="43F1F74B" w14:textId="77777777" w:rsidR="002930C2" w:rsidRPr="002930C2" w:rsidRDefault="002930C2" w:rsidP="002930C2">
      <w:pPr>
        <w:spacing w:after="0"/>
        <w:rPr>
          <w:rFonts w:ascii="Avenir Roman" w:hAnsi="Avenir Roman"/>
          <w:sz w:val="22"/>
          <w:szCs w:val="22"/>
        </w:rPr>
      </w:pPr>
    </w:p>
    <w:p w14:paraId="34A8CC9E" w14:textId="77777777" w:rsidR="002930C2" w:rsidRPr="002930C2" w:rsidRDefault="002930C2" w:rsidP="002930C2">
      <w:pPr>
        <w:spacing w:after="0"/>
        <w:rPr>
          <w:rFonts w:ascii="Avenir Roman" w:hAnsi="Avenir Roman"/>
          <w:sz w:val="22"/>
          <w:szCs w:val="22"/>
        </w:rPr>
      </w:pPr>
      <w:r w:rsidRPr="002930C2">
        <w:rPr>
          <w:rFonts w:ascii="Avenir Roman" w:hAnsi="Avenir Roman"/>
          <w:sz w:val="22"/>
          <w:szCs w:val="22"/>
        </w:rPr>
        <w:t>Remember that you can access all our French songs and stories on our French Pinterest boards:</w:t>
      </w:r>
    </w:p>
    <w:p w14:paraId="0BD18C22" w14:textId="77777777" w:rsidR="002930C2" w:rsidRPr="002930C2" w:rsidRDefault="001A0FB8" w:rsidP="002930C2">
      <w:pPr>
        <w:spacing w:after="0"/>
        <w:rPr>
          <w:rFonts w:ascii="Avenir Roman" w:hAnsi="Avenir Roman"/>
          <w:sz w:val="22"/>
          <w:szCs w:val="22"/>
        </w:rPr>
      </w:pPr>
      <w:hyperlink r:id="rId7" w:history="1">
        <w:r w:rsidR="002930C2" w:rsidRPr="002930C2">
          <w:rPr>
            <w:rStyle w:val="Hyperlink"/>
            <w:rFonts w:ascii="Avenir Roman" w:hAnsi="Avenir Roman"/>
            <w:sz w:val="22"/>
            <w:szCs w:val="22"/>
          </w:rPr>
          <w:t>Yr1 St Jérôme Pinterest</w:t>
        </w:r>
      </w:hyperlink>
      <w:r w:rsidR="002930C2" w:rsidRPr="002930C2">
        <w:rPr>
          <w:rFonts w:ascii="Avenir Roman" w:hAnsi="Avenir Roman"/>
          <w:sz w:val="22"/>
          <w:szCs w:val="22"/>
        </w:rPr>
        <w:t xml:space="preserve">       </w:t>
      </w:r>
      <w:hyperlink r:id="rId8" w:history="1">
        <w:r w:rsidR="002930C2" w:rsidRPr="002930C2">
          <w:rPr>
            <w:rStyle w:val="Hyperlink"/>
            <w:rFonts w:ascii="Avenir Roman" w:hAnsi="Avenir Roman"/>
            <w:sz w:val="22"/>
            <w:szCs w:val="22"/>
          </w:rPr>
          <w:t>https://www.pinterest.co.uk/s_jrme/2020-2021-yr1/</w:t>
        </w:r>
      </w:hyperlink>
    </w:p>
    <w:p w14:paraId="049142BA" w14:textId="77777777" w:rsidR="002930C2" w:rsidRPr="002930C2" w:rsidRDefault="001A0FB8" w:rsidP="002930C2">
      <w:pPr>
        <w:spacing w:after="0"/>
        <w:rPr>
          <w:rFonts w:ascii="Avenir Roman" w:hAnsi="Avenir Roman"/>
          <w:sz w:val="22"/>
          <w:szCs w:val="22"/>
        </w:rPr>
      </w:pPr>
      <w:hyperlink r:id="rId9" w:history="1">
        <w:r w:rsidR="002930C2" w:rsidRPr="002930C2">
          <w:rPr>
            <w:rStyle w:val="Hyperlink"/>
            <w:rFonts w:ascii="Avenir Roman" w:hAnsi="Avenir Roman"/>
            <w:sz w:val="22"/>
            <w:szCs w:val="22"/>
          </w:rPr>
          <w:t>Yr2 St Jérôme Pinterest</w:t>
        </w:r>
      </w:hyperlink>
      <w:r w:rsidR="002930C2" w:rsidRPr="002930C2">
        <w:rPr>
          <w:rFonts w:ascii="Avenir Roman" w:hAnsi="Avenir Roman"/>
          <w:sz w:val="22"/>
          <w:szCs w:val="22"/>
        </w:rPr>
        <w:t xml:space="preserve">      </w:t>
      </w:r>
      <w:hyperlink r:id="rId10" w:history="1">
        <w:r w:rsidR="002930C2" w:rsidRPr="002930C2">
          <w:rPr>
            <w:rStyle w:val="Hyperlink"/>
            <w:rFonts w:ascii="Avenir Roman" w:hAnsi="Avenir Roman"/>
            <w:sz w:val="22"/>
            <w:szCs w:val="22"/>
          </w:rPr>
          <w:t>https://www.pinterest.co.uk/s_jrme/2020-2021-yr2/</w:t>
        </w:r>
      </w:hyperlink>
    </w:p>
    <w:p w14:paraId="53B98734" w14:textId="77777777" w:rsidR="002930C2" w:rsidRPr="002930C2" w:rsidRDefault="002930C2" w:rsidP="002930C2">
      <w:pPr>
        <w:spacing w:after="0"/>
        <w:rPr>
          <w:rFonts w:ascii="Avenir Roman" w:hAnsi="Avenir Roman"/>
          <w:sz w:val="22"/>
          <w:szCs w:val="22"/>
        </w:rPr>
      </w:pPr>
    </w:p>
    <w:p w14:paraId="680BA6EC" w14:textId="77777777" w:rsidR="00092797" w:rsidRPr="00092797" w:rsidRDefault="002930C2" w:rsidP="00092797">
      <w:pPr>
        <w:rPr>
          <w:rFonts w:ascii="Avenir Roman" w:hAnsi="Avenir Roman"/>
          <w:sz w:val="22"/>
          <w:szCs w:val="22"/>
        </w:rPr>
      </w:pPr>
      <w:r w:rsidRPr="00092797">
        <w:rPr>
          <w:rFonts w:ascii="Avenir Roman" w:hAnsi="Avenir Roman"/>
          <w:sz w:val="22"/>
          <w:szCs w:val="22"/>
        </w:rPr>
        <w:t xml:space="preserve">Here are also some French E-books that your child can see and listen to: </w:t>
      </w:r>
      <w:hyperlink r:id="rId11" w:history="1">
        <w:proofErr w:type="spellStart"/>
        <w:r w:rsidR="00092797" w:rsidRPr="00092797">
          <w:rPr>
            <w:rStyle w:val="Hyperlink"/>
            <w:rFonts w:ascii="Avenir Roman" w:hAnsi="Avenir Roman"/>
            <w:sz w:val="22"/>
            <w:szCs w:val="22"/>
          </w:rPr>
          <w:t>Histoires</w:t>
        </w:r>
        <w:proofErr w:type="spellEnd"/>
        <w:r w:rsidR="00092797" w:rsidRPr="00092797">
          <w:rPr>
            <w:rStyle w:val="Hyperlink"/>
            <w:rFonts w:ascii="Avenir Roman" w:hAnsi="Avenir Roman"/>
            <w:sz w:val="22"/>
            <w:szCs w:val="22"/>
          </w:rPr>
          <w:t xml:space="preserve"> French Stories </w:t>
        </w:r>
        <w:proofErr w:type="spellStart"/>
        <w:r w:rsidR="00092797" w:rsidRPr="00092797">
          <w:rPr>
            <w:rStyle w:val="Hyperlink"/>
            <w:rFonts w:ascii="Avenir Roman" w:hAnsi="Avenir Roman"/>
            <w:sz w:val="22"/>
            <w:szCs w:val="22"/>
          </w:rPr>
          <w:t>Ebooks</w:t>
        </w:r>
        <w:proofErr w:type="spellEnd"/>
      </w:hyperlink>
      <w:r w:rsidR="00092797" w:rsidRPr="00092797">
        <w:rPr>
          <w:rFonts w:ascii="Avenir Roman" w:hAnsi="Avenir Roman"/>
          <w:sz w:val="22"/>
          <w:szCs w:val="22"/>
        </w:rPr>
        <w:t xml:space="preserve"> as well as </w:t>
      </w:r>
      <w:hyperlink r:id="rId12" w:history="1">
        <w:r w:rsidR="00092797" w:rsidRPr="00092797">
          <w:rPr>
            <w:rStyle w:val="Hyperlink"/>
            <w:rFonts w:ascii="Avenir Roman" w:hAnsi="Avenir Roman"/>
            <w:sz w:val="22"/>
            <w:szCs w:val="22"/>
          </w:rPr>
          <w:t>English Stories</w:t>
        </w:r>
      </w:hyperlink>
      <w:r w:rsidR="00092797" w:rsidRPr="00092797">
        <w:rPr>
          <w:rFonts w:ascii="Avenir Roman" w:hAnsi="Avenir Roman"/>
          <w:sz w:val="22"/>
          <w:szCs w:val="22"/>
        </w:rPr>
        <w:t xml:space="preserve"> to read along with.</w:t>
      </w:r>
    </w:p>
    <w:p w14:paraId="6FDEF200" w14:textId="00EB904E" w:rsidR="002930C2" w:rsidRPr="00092797" w:rsidRDefault="002930C2" w:rsidP="002930C2">
      <w:pPr>
        <w:spacing w:after="0"/>
        <w:rPr>
          <w:rFonts w:ascii="Avenir Roman" w:hAnsi="Avenir Roman"/>
          <w:sz w:val="22"/>
          <w:szCs w:val="22"/>
        </w:rPr>
      </w:pPr>
    </w:p>
    <w:p w14:paraId="1AE94929" w14:textId="77777777" w:rsidR="001F7F68" w:rsidRDefault="001F7F68" w:rsidP="002930C2">
      <w:pPr>
        <w:spacing w:after="0"/>
        <w:rPr>
          <w:rFonts w:ascii="Avenir Roman" w:hAnsi="Avenir Roman"/>
          <w:sz w:val="22"/>
          <w:szCs w:val="22"/>
        </w:rPr>
      </w:pPr>
    </w:p>
    <w:p w14:paraId="56F6EA93" w14:textId="176B49C8" w:rsidR="002930C2" w:rsidRPr="002930C2" w:rsidRDefault="002930C2" w:rsidP="00AC5141">
      <w:pPr>
        <w:spacing w:after="0"/>
        <w:jc w:val="both"/>
        <w:rPr>
          <w:rFonts w:ascii="Avenir Roman" w:hAnsi="Avenir Roman"/>
          <w:sz w:val="22"/>
          <w:szCs w:val="22"/>
        </w:rPr>
      </w:pPr>
      <w:r w:rsidRPr="002930C2">
        <w:rPr>
          <w:rFonts w:ascii="Avenir Roman" w:hAnsi="Avenir Roman"/>
          <w:sz w:val="22"/>
          <w:szCs w:val="22"/>
        </w:rPr>
        <w:lastRenderedPageBreak/>
        <w:t xml:space="preserve">Please continue to </w:t>
      </w:r>
      <w:r w:rsidR="001F7F68">
        <w:rPr>
          <w:rFonts w:ascii="Avenir Roman" w:hAnsi="Avenir Roman"/>
          <w:sz w:val="22"/>
          <w:szCs w:val="22"/>
        </w:rPr>
        <w:t xml:space="preserve">listen to </w:t>
      </w:r>
      <w:r w:rsidRPr="002930C2">
        <w:rPr>
          <w:rFonts w:ascii="Avenir Roman" w:hAnsi="Avenir Roman"/>
          <w:sz w:val="22"/>
          <w:szCs w:val="22"/>
        </w:rPr>
        <w:t xml:space="preserve">your child read every day and to ask questions about what they have read - questions beginning with “Why” and “How” elicit the best answers and encourage children to think and explain more.  You could also ask your child to describe the characters, to tell the story in their own words, or to make a prediction about what might happen next or at the end of the book. You will soon be issued with a reading record book that has information about how to support your child read (in the front of the books) and the progression of book band colours (at the back of the book). </w:t>
      </w:r>
    </w:p>
    <w:p w14:paraId="5991FDEA" w14:textId="77777777" w:rsidR="002930C2" w:rsidRPr="002930C2" w:rsidRDefault="002930C2" w:rsidP="002930C2">
      <w:pPr>
        <w:spacing w:after="0"/>
        <w:rPr>
          <w:rFonts w:ascii="Avenir Roman" w:hAnsi="Avenir Roman"/>
          <w:sz w:val="22"/>
          <w:szCs w:val="22"/>
        </w:rPr>
      </w:pPr>
    </w:p>
    <w:p w14:paraId="50C6E528" w14:textId="77777777" w:rsidR="002930C2" w:rsidRPr="002930C2" w:rsidRDefault="002930C2" w:rsidP="002930C2">
      <w:pPr>
        <w:spacing w:after="0"/>
        <w:rPr>
          <w:rFonts w:ascii="Avenir Roman" w:hAnsi="Avenir Roman"/>
          <w:sz w:val="22"/>
          <w:szCs w:val="22"/>
        </w:rPr>
      </w:pPr>
    </w:p>
    <w:p w14:paraId="7951FFA0" w14:textId="77777777" w:rsidR="002930C2" w:rsidRPr="002930C2" w:rsidRDefault="002930C2" w:rsidP="002930C2">
      <w:pPr>
        <w:spacing w:after="0"/>
        <w:rPr>
          <w:rFonts w:ascii="Avenir Roman" w:hAnsi="Avenir Roman"/>
          <w:sz w:val="22"/>
          <w:szCs w:val="22"/>
        </w:rPr>
      </w:pPr>
      <w:r w:rsidRPr="002930C2">
        <w:rPr>
          <w:rFonts w:ascii="Avenir Roman" w:hAnsi="Avenir Roman"/>
          <w:sz w:val="22"/>
          <w:szCs w:val="22"/>
        </w:rPr>
        <w:t>Thank you for your continued support,</w:t>
      </w:r>
    </w:p>
    <w:p w14:paraId="59C8A3FF" w14:textId="550DD5AB" w:rsidR="002930C2" w:rsidRDefault="002930C2" w:rsidP="002930C2">
      <w:pPr>
        <w:spacing w:after="0"/>
        <w:rPr>
          <w:rFonts w:ascii="Avenir Roman" w:hAnsi="Avenir Roman"/>
          <w:sz w:val="22"/>
          <w:szCs w:val="22"/>
        </w:rPr>
      </w:pPr>
    </w:p>
    <w:p w14:paraId="0ECAEEBF" w14:textId="77777777" w:rsidR="001F7F68" w:rsidRPr="002930C2" w:rsidRDefault="001F7F68" w:rsidP="002930C2">
      <w:pPr>
        <w:spacing w:after="0"/>
        <w:rPr>
          <w:rFonts w:ascii="Avenir Roman" w:hAnsi="Avenir Roman"/>
          <w:sz w:val="22"/>
          <w:szCs w:val="22"/>
        </w:rPr>
      </w:pPr>
    </w:p>
    <w:p w14:paraId="014845AE" w14:textId="77777777" w:rsidR="002930C2" w:rsidRPr="002930C2" w:rsidRDefault="002930C2" w:rsidP="002930C2">
      <w:pPr>
        <w:spacing w:after="0"/>
        <w:rPr>
          <w:rFonts w:ascii="Avenir Roman" w:hAnsi="Avenir Roman"/>
          <w:sz w:val="22"/>
          <w:szCs w:val="22"/>
        </w:rPr>
      </w:pPr>
      <w:r w:rsidRPr="002930C2">
        <w:rPr>
          <w:rFonts w:ascii="Avenir Roman" w:hAnsi="Avenir Roman"/>
          <w:sz w:val="22"/>
          <w:szCs w:val="22"/>
        </w:rPr>
        <w:t xml:space="preserve">Mrs Hicks </w:t>
      </w:r>
    </w:p>
    <w:p w14:paraId="4CA5E818" w14:textId="77777777" w:rsidR="002930C2" w:rsidRPr="002930C2" w:rsidRDefault="002930C2" w:rsidP="002930C2">
      <w:pPr>
        <w:spacing w:after="0"/>
        <w:rPr>
          <w:rFonts w:ascii="Avenir Roman" w:hAnsi="Avenir Roman"/>
          <w:sz w:val="22"/>
          <w:szCs w:val="22"/>
        </w:rPr>
      </w:pPr>
      <w:r w:rsidRPr="002930C2">
        <w:rPr>
          <w:rFonts w:ascii="Avenir Roman" w:hAnsi="Avenir Roman"/>
          <w:sz w:val="22"/>
          <w:szCs w:val="22"/>
        </w:rPr>
        <w:t>Key Stage 1 Phase Leader</w:t>
      </w:r>
    </w:p>
    <w:p w14:paraId="56873576" w14:textId="4765918C" w:rsidR="003511D9" w:rsidRPr="002930C2" w:rsidRDefault="003511D9" w:rsidP="002930C2">
      <w:pPr>
        <w:spacing w:after="0"/>
        <w:rPr>
          <w:rFonts w:ascii="Avenir Roman" w:hAnsi="Avenir Roman"/>
          <w:sz w:val="22"/>
          <w:szCs w:val="22"/>
        </w:rPr>
      </w:pPr>
    </w:p>
    <w:sectPr w:rsidR="003511D9" w:rsidRPr="002930C2" w:rsidSect="00B428B8">
      <w:footerReference w:type="default" r:id="rId13"/>
      <w:headerReference w:type="first" r:id="rId14"/>
      <w:footerReference w:type="first" r:id="rId15"/>
      <w:pgSz w:w="11906" w:h="16838"/>
      <w:pgMar w:top="1440" w:right="1440" w:bottom="1440" w:left="1440" w:header="504"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B21972" w14:textId="77777777" w:rsidR="001A0FB8" w:rsidRDefault="001A0FB8" w:rsidP="00D75064">
      <w:pPr>
        <w:spacing w:after="0" w:line="240" w:lineRule="auto"/>
      </w:pPr>
      <w:r>
        <w:separator/>
      </w:r>
    </w:p>
  </w:endnote>
  <w:endnote w:type="continuationSeparator" w:id="0">
    <w:p w14:paraId="64647025" w14:textId="77777777" w:rsidR="001A0FB8" w:rsidRDefault="001A0FB8" w:rsidP="00D750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venir Roman">
    <w:panose1 w:val="020B0503020203020204"/>
    <w:charset w:val="4D"/>
    <w:family w:val="swiss"/>
    <w:pitch w:val="variable"/>
    <w:sig w:usb0="800000AF" w:usb1="5000204A" w:usb2="00000000" w:usb3="00000000" w:csb0="0000009B" w:csb1="00000000"/>
  </w:font>
  <w:font w:name="Avenir Medium">
    <w:panose1 w:val="02000603020000020003"/>
    <w:charset w:val="00"/>
    <w:family w:val="auto"/>
    <w:pitch w:val="variable"/>
    <w:sig w:usb0="800000AF" w:usb1="5000204A" w:usb2="00000000" w:usb3="00000000" w:csb0="0000009B"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6B5F06" w14:textId="77777777" w:rsidR="003938AF" w:rsidRDefault="003938AF" w:rsidP="00D75064">
    <w:pPr>
      <w:widowControl w:val="0"/>
      <w:spacing w:after="0"/>
      <w:jc w:val="center"/>
      <w:rPr>
        <w:rFonts w:ascii="Avenir Medium" w:hAnsi="Avenir Medium" w:cs="Arial"/>
        <w:bCs/>
        <w:color w:val="003399"/>
        <w:sz w:val="24"/>
        <w:szCs w:val="24"/>
        <w14:ligatures w14:val="none"/>
      </w:rPr>
    </w:pPr>
    <w:r w:rsidRPr="006E376F">
      <w:rPr>
        <w:rFonts w:ascii="Arial" w:hAnsi="Arial" w:cs="Arial"/>
        <w:b/>
        <w:noProof/>
        <w:color w:val="000080"/>
        <w:sz w:val="36"/>
        <w:szCs w:val="36"/>
        <w:lang w:val="en-US" w:eastAsia="en-US"/>
      </w:rPr>
      <mc:AlternateContent>
        <mc:Choice Requires="wps">
          <w:drawing>
            <wp:anchor distT="0" distB="0" distL="114300" distR="114300" simplePos="0" relativeHeight="251671552" behindDoc="0" locked="0" layoutInCell="1" allowOverlap="1" wp14:anchorId="2B859665" wp14:editId="3EE76ADF">
              <wp:simplePos x="0" y="0"/>
              <wp:positionH relativeFrom="margin">
                <wp:posOffset>-771525</wp:posOffset>
              </wp:positionH>
              <wp:positionV relativeFrom="paragraph">
                <wp:posOffset>123190</wp:posOffset>
              </wp:positionV>
              <wp:extent cx="7267575" cy="0"/>
              <wp:effectExtent l="19050" t="19050" r="28575" b="19050"/>
              <wp:wrapThrough wrapText="bothSides">
                <wp:wrapPolygon edited="0">
                  <wp:start x="-57" y="-1"/>
                  <wp:lineTo x="-57" y="-1"/>
                  <wp:lineTo x="21628" y="-1"/>
                  <wp:lineTo x="21628" y="-1"/>
                  <wp:lineTo x="-57" y="-1"/>
                </wp:wrapPolygon>
              </wp:wrapThrough>
              <wp:docPr id="1" name="Straight Connector 1"/>
              <wp:cNvGraphicFramePr/>
              <a:graphic xmlns:a="http://schemas.openxmlformats.org/drawingml/2006/main">
                <a:graphicData uri="http://schemas.microsoft.com/office/word/2010/wordprocessingShape">
                  <wps:wsp>
                    <wps:cNvCnPr/>
                    <wps:spPr>
                      <a:xfrm>
                        <a:off x="0" y="0"/>
                        <a:ext cx="7267575" cy="0"/>
                      </a:xfrm>
                      <a:prstGeom prst="line">
                        <a:avLst/>
                      </a:prstGeom>
                      <a:noFill/>
                      <a:ln w="28575" cap="rnd" cmpd="sng" algn="ctr">
                        <a:gradFill flip="none" rotWithShape="1">
                          <a:gsLst>
                            <a:gs pos="51000">
                              <a:sysClr val="window" lastClr="FFFFFF">
                                <a:lumMod val="65000"/>
                              </a:sysClr>
                            </a:gs>
                            <a:gs pos="100000">
                              <a:prstClr val="white"/>
                            </a:gs>
                          </a:gsLst>
                          <a:path path="circle">
                            <a:fillToRect l="50000" t="50000" r="50000" b="50000"/>
                          </a:path>
                          <a:tileRect/>
                        </a:gradFill>
                        <a:prstDash val="solid"/>
                        <a:round/>
                        <a:tailEnd type="none" w="sm" len="sm"/>
                      </a:ln>
                      <a:effectLst/>
                    </wps:spPr>
                    <wps:bodyPr/>
                  </wps:wsp>
                </a:graphicData>
              </a:graphic>
              <wp14:sizeRelH relativeFrom="margin">
                <wp14:pctWidth>0</wp14:pctWidth>
              </wp14:sizeRelH>
              <wp14:sizeRelV relativeFrom="margin">
                <wp14:pctHeight>0</wp14:pctHeight>
              </wp14:sizeRelV>
            </wp:anchor>
          </w:drawing>
        </mc:Choice>
        <mc:Fallback xmlns="" xmlns:mo="http://schemas.microsoft.com/office/mac/office/2008/main" xmlns:mv="urn:schemas-microsoft-com:mac:vml">
          <w:pict>
            <v:line id="Straight Connector 1" o:spid="_x0000_s1026" style="position:absolute;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0.75pt,9.7pt" to="511.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" strokeweight="2.25pt">
              <v:stroke endarrowwidth="narrow" endarrowlength="short" endcap="round"/>
              <w10:wrap type="through" anchorx="margin"/>
            </v:line>
          </w:pict>
        </mc:Fallback>
      </mc:AlternateContent>
    </w:r>
  </w:p>
  <w:p w14:paraId="72F7FE88" w14:textId="20EF8779" w:rsidR="009F15E2" w:rsidRPr="0063546E" w:rsidRDefault="009F15E2" w:rsidP="009F15E2">
    <w:pPr>
      <w:widowControl w:val="0"/>
      <w:spacing w:after="0"/>
      <w:jc w:val="center"/>
      <w:rPr>
        <w:rFonts w:ascii="Arial" w:hAnsi="Arial" w:cs="Arial"/>
        <w:bCs/>
        <w:color w:val="003399"/>
        <w:sz w:val="16"/>
        <w:szCs w:val="16"/>
        <w14:ligatures w14:val="none"/>
      </w:rPr>
    </w:pPr>
    <w:r w:rsidRPr="0063546E">
      <w:rPr>
        <w:rFonts w:ascii="Arial" w:hAnsi="Arial" w:cs="Arial"/>
        <w:bCs/>
        <w:color w:val="003399"/>
        <w:sz w:val="16"/>
        <w:szCs w:val="16"/>
        <w14:ligatures w14:val="none"/>
      </w:rPr>
      <w:t>St. Jérôme Church of England Bilingual Primary School Ltd. A company limited by guarantee.</w:t>
    </w:r>
  </w:p>
  <w:p w14:paraId="73D4BB4E" w14:textId="2B70C984" w:rsidR="009F15E2" w:rsidRPr="0063546E" w:rsidRDefault="009F15E2" w:rsidP="009F15E2">
    <w:pPr>
      <w:widowControl w:val="0"/>
      <w:spacing w:after="0"/>
      <w:jc w:val="center"/>
      <w:rPr>
        <w:sz w:val="16"/>
        <w:szCs w:val="16"/>
      </w:rPr>
    </w:pPr>
    <w:r w:rsidRPr="0063546E">
      <w:rPr>
        <w:rFonts w:ascii="Arial" w:hAnsi="Arial" w:cs="Arial"/>
        <w:bCs/>
        <w:color w:val="003399"/>
        <w:sz w:val="16"/>
        <w:szCs w:val="16"/>
        <w14:ligatures w14:val="none"/>
      </w:rPr>
      <w:t xml:space="preserve">Registration number:  09010445 (England &amp; Wales) </w:t>
    </w:r>
    <w:r w:rsidRPr="0063546E">
      <w:rPr>
        <w:rFonts w:ascii="Arial" w:hAnsi="Arial" w:cs="Arial"/>
        <w:bCs/>
        <w:color w:val="003399"/>
        <w:sz w:val="16"/>
        <w:szCs w:val="16"/>
        <w14:ligatures w14:val="none"/>
      </w:rPr>
      <w:br/>
      <w:t>Registered office:  London Diocesan Board for Schools, 36 Causton Street, London SW1P 4AU</w:t>
    </w:r>
  </w:p>
  <w:p w14:paraId="4E1231D0" w14:textId="77777777" w:rsidR="003938AF" w:rsidRDefault="003938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A21C77" w14:textId="77777777" w:rsidR="00900DA1" w:rsidRDefault="00900DA1" w:rsidP="00900DA1">
    <w:pPr>
      <w:widowControl w:val="0"/>
      <w:spacing w:after="0"/>
      <w:jc w:val="center"/>
      <w:rPr>
        <w:rFonts w:ascii="Avenir Medium" w:hAnsi="Avenir Medium" w:cs="Arial"/>
        <w:bCs/>
        <w:color w:val="003399"/>
        <w:sz w:val="24"/>
        <w:szCs w:val="24"/>
        <w14:ligatures w14:val="none"/>
      </w:rPr>
    </w:pPr>
    <w:r w:rsidRPr="006E376F">
      <w:rPr>
        <w:rFonts w:ascii="Arial" w:hAnsi="Arial" w:cs="Arial"/>
        <w:b/>
        <w:noProof/>
        <w:color w:val="000080"/>
        <w:sz w:val="36"/>
        <w:szCs w:val="36"/>
        <w:lang w:val="en-US" w:eastAsia="en-US"/>
      </w:rPr>
      <mc:AlternateContent>
        <mc:Choice Requires="wps">
          <w:drawing>
            <wp:anchor distT="0" distB="0" distL="114300" distR="114300" simplePos="0" relativeHeight="251677696" behindDoc="0" locked="0" layoutInCell="1" allowOverlap="1" wp14:anchorId="4EA10557" wp14:editId="1256C947">
              <wp:simplePos x="0" y="0"/>
              <wp:positionH relativeFrom="margin">
                <wp:posOffset>-771525</wp:posOffset>
              </wp:positionH>
              <wp:positionV relativeFrom="paragraph">
                <wp:posOffset>123190</wp:posOffset>
              </wp:positionV>
              <wp:extent cx="7267575" cy="0"/>
              <wp:effectExtent l="19050" t="19050" r="28575" b="19050"/>
              <wp:wrapThrough wrapText="bothSides">
                <wp:wrapPolygon edited="0">
                  <wp:start x="-57" y="-1"/>
                  <wp:lineTo x="-57" y="-1"/>
                  <wp:lineTo x="21628" y="-1"/>
                  <wp:lineTo x="21628" y="-1"/>
                  <wp:lineTo x="-57" y="-1"/>
                </wp:wrapPolygon>
              </wp:wrapThrough>
              <wp:docPr id="3" name="Straight Connector 3"/>
              <wp:cNvGraphicFramePr/>
              <a:graphic xmlns:a="http://schemas.openxmlformats.org/drawingml/2006/main">
                <a:graphicData uri="http://schemas.microsoft.com/office/word/2010/wordprocessingShape">
                  <wps:wsp>
                    <wps:cNvCnPr/>
                    <wps:spPr>
                      <a:xfrm>
                        <a:off x="0" y="0"/>
                        <a:ext cx="7267575" cy="0"/>
                      </a:xfrm>
                      <a:prstGeom prst="line">
                        <a:avLst/>
                      </a:prstGeom>
                      <a:noFill/>
                      <a:ln w="28575" cap="rnd" cmpd="sng" algn="ctr">
                        <a:gradFill flip="none" rotWithShape="1">
                          <a:gsLst>
                            <a:gs pos="51000">
                              <a:sysClr val="window" lastClr="FFFFFF">
                                <a:lumMod val="65000"/>
                              </a:sysClr>
                            </a:gs>
                            <a:gs pos="100000">
                              <a:prstClr val="white"/>
                            </a:gs>
                          </a:gsLst>
                          <a:path path="circle">
                            <a:fillToRect l="50000" t="50000" r="50000" b="50000"/>
                          </a:path>
                          <a:tileRect/>
                        </a:gradFill>
                        <a:prstDash val="solid"/>
                        <a:round/>
                        <a:tailEnd type="none" w="sm" len="sm"/>
                      </a:ln>
                      <a:effectLst/>
                    </wps:spPr>
                    <wps:bodyPr/>
                  </wps:wsp>
                </a:graphicData>
              </a:graphic>
              <wp14:sizeRelH relativeFrom="margin">
                <wp14:pctWidth>0</wp14:pctWidth>
              </wp14:sizeRelH>
              <wp14:sizeRelV relativeFrom="margin">
                <wp14:pctHeight>0</wp14:pctHeight>
              </wp14:sizeRelV>
            </wp:anchor>
          </w:drawing>
        </mc:Choice>
        <mc:Fallback xmlns="" xmlns:mo="http://schemas.microsoft.com/office/mac/office/2008/main" xmlns:mv="urn:schemas-microsoft-com:mac:vml">
          <w:pict>
            <v:line w14:anchorId="717686FE" id="Straight Connector 3" o:spid="_x0000_s1026" style="position:absolute;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0.75pt,9.7pt" to="511.5pt,9.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" strokeweight="2.25pt">
              <v:stroke endarrowwidth="narrow" endarrowlength="short" endcap="round"/>
              <w10:wrap type="through" anchorx="margin"/>
            </v:line>
          </w:pict>
        </mc:Fallback>
      </mc:AlternateContent>
    </w:r>
  </w:p>
  <w:p w14:paraId="152AE93C" w14:textId="77777777" w:rsidR="00900DA1" w:rsidRPr="0063546E" w:rsidRDefault="00900DA1" w:rsidP="00900DA1">
    <w:pPr>
      <w:widowControl w:val="0"/>
      <w:spacing w:after="0"/>
      <w:jc w:val="center"/>
      <w:rPr>
        <w:rFonts w:ascii="Arial" w:hAnsi="Arial" w:cs="Arial"/>
        <w:bCs/>
        <w:color w:val="003399"/>
        <w:sz w:val="16"/>
        <w:szCs w:val="16"/>
        <w14:ligatures w14:val="none"/>
      </w:rPr>
    </w:pPr>
    <w:r w:rsidRPr="0063546E">
      <w:rPr>
        <w:rFonts w:ascii="Arial" w:hAnsi="Arial" w:cs="Arial"/>
        <w:bCs/>
        <w:color w:val="003399"/>
        <w:sz w:val="16"/>
        <w:szCs w:val="16"/>
        <w14:ligatures w14:val="none"/>
      </w:rPr>
      <w:t>St. Jérôme Church of England Bilingual Primary School Ltd. A company limited by guarantee.</w:t>
    </w:r>
  </w:p>
  <w:p w14:paraId="2A425AC5" w14:textId="77777777" w:rsidR="00900DA1" w:rsidRPr="0063546E" w:rsidRDefault="00900DA1" w:rsidP="00900DA1">
    <w:pPr>
      <w:widowControl w:val="0"/>
      <w:spacing w:after="0"/>
      <w:jc w:val="center"/>
      <w:rPr>
        <w:sz w:val="16"/>
        <w:szCs w:val="16"/>
      </w:rPr>
    </w:pPr>
    <w:r w:rsidRPr="0063546E">
      <w:rPr>
        <w:rFonts w:ascii="Arial" w:hAnsi="Arial" w:cs="Arial"/>
        <w:bCs/>
        <w:color w:val="003399"/>
        <w:sz w:val="16"/>
        <w:szCs w:val="16"/>
        <w14:ligatures w14:val="none"/>
      </w:rPr>
      <w:t xml:space="preserve">Registration number:  09010445 (England &amp; Wales) </w:t>
    </w:r>
    <w:r w:rsidRPr="0063546E">
      <w:rPr>
        <w:rFonts w:ascii="Arial" w:hAnsi="Arial" w:cs="Arial"/>
        <w:bCs/>
        <w:color w:val="003399"/>
        <w:sz w:val="16"/>
        <w:szCs w:val="16"/>
        <w14:ligatures w14:val="none"/>
      </w:rPr>
      <w:br/>
      <w:t>Registered office:  London Diocesan Board for Schools, 36 Causton Street, London SW1P 4AU</w:t>
    </w:r>
  </w:p>
  <w:p w14:paraId="5A2924EB" w14:textId="77777777" w:rsidR="00900DA1" w:rsidRDefault="00900D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7FE5DD" w14:textId="77777777" w:rsidR="001A0FB8" w:rsidRDefault="001A0FB8" w:rsidP="00D75064">
      <w:pPr>
        <w:spacing w:after="0" w:line="240" w:lineRule="auto"/>
      </w:pPr>
      <w:r>
        <w:separator/>
      </w:r>
    </w:p>
  </w:footnote>
  <w:footnote w:type="continuationSeparator" w:id="0">
    <w:p w14:paraId="5FF677F3" w14:textId="77777777" w:rsidR="001A0FB8" w:rsidRDefault="001A0FB8" w:rsidP="00D750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8DFFA7" w14:textId="77777777" w:rsidR="00B428B8" w:rsidRPr="0003147D" w:rsidRDefault="00B428B8" w:rsidP="00B428B8">
    <w:pPr>
      <w:widowControl w:val="0"/>
      <w:spacing w:after="0"/>
      <w:jc w:val="center"/>
      <w:rPr>
        <w:rFonts w:ascii="Arial" w:hAnsi="Arial" w:cs="Arial"/>
        <w:noProof/>
        <w:color w:val="011893"/>
      </w:rPr>
    </w:pPr>
    <w:r w:rsidRPr="00625E68">
      <w:rPr>
        <w:rFonts w:ascii="Trebuchet MS" w:hAnsi="Trebuchet MS"/>
        <w:noProof/>
        <w:color w:val="000099"/>
        <w:lang w:val="en-US" w:eastAsia="en-US"/>
      </w:rPr>
      <w:drawing>
        <wp:anchor distT="0" distB="0" distL="114300" distR="114300" simplePos="0" relativeHeight="251674624" behindDoc="0" locked="0" layoutInCell="1" allowOverlap="1" wp14:anchorId="4214A18C" wp14:editId="2C864FC0">
          <wp:simplePos x="0" y="0"/>
          <wp:positionH relativeFrom="column">
            <wp:posOffset>5229225</wp:posOffset>
          </wp:positionH>
          <wp:positionV relativeFrom="paragraph">
            <wp:posOffset>255271</wp:posOffset>
          </wp:positionV>
          <wp:extent cx="775040" cy="742950"/>
          <wp:effectExtent l="0" t="0" r="635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5040" cy="742950"/>
                  </a:xfrm>
                  <a:prstGeom prst="rect">
                    <a:avLst/>
                  </a:prstGeom>
                  <a:noFill/>
                </pic:spPr>
              </pic:pic>
            </a:graphicData>
          </a:graphic>
          <wp14:sizeRelH relativeFrom="page">
            <wp14:pctWidth>0</wp14:pctWidth>
          </wp14:sizeRelH>
          <wp14:sizeRelV relativeFrom="page">
            <wp14:pctHeight>0</wp14:pctHeight>
          </wp14:sizeRelV>
        </wp:anchor>
      </w:drawing>
    </w:r>
    <w:r w:rsidRPr="00625E68">
      <w:rPr>
        <w:rFonts w:ascii="Trebuchet MS" w:hAnsi="Trebuchet MS" w:cs="Arial"/>
        <w:bCs/>
        <w:noProof/>
        <w:color w:val="003399"/>
        <w:sz w:val="36"/>
        <w:szCs w:val="36"/>
        <w:lang w:val="en-US" w:eastAsia="en-US"/>
        <w14:ligatures w14:val="none"/>
        <w14:cntxtAlts w14:val="0"/>
      </w:rPr>
      <w:drawing>
        <wp:anchor distT="0" distB="0" distL="114300" distR="114300" simplePos="0" relativeHeight="251673600" behindDoc="1" locked="0" layoutInCell="1" allowOverlap="1" wp14:anchorId="37AE5510" wp14:editId="36021843">
          <wp:simplePos x="0" y="0"/>
          <wp:positionH relativeFrom="column">
            <wp:posOffset>-819150</wp:posOffset>
          </wp:positionH>
          <wp:positionV relativeFrom="paragraph">
            <wp:posOffset>-44450</wp:posOffset>
          </wp:positionV>
          <wp:extent cx="1885950" cy="1331595"/>
          <wp:effectExtent l="0" t="0" r="0" b="1905"/>
          <wp:wrapNone/>
          <wp:docPr id="7" name="Picture 7" descr="P:\data\St Jerome CE\LOGOS\final 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data\St Jerome CE\LOGOS\final logo1.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885950" cy="13315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25E68">
      <w:rPr>
        <w:rFonts w:ascii="Trebuchet MS" w:hAnsi="Trebuchet MS"/>
        <w:noProof/>
        <w:color w:val="003399"/>
        <w:sz w:val="36"/>
        <w:szCs w:val="36"/>
      </w:rPr>
      <w:t xml:space="preserve">St. Jérôme Church of England </w:t>
    </w:r>
    <w:r w:rsidRPr="00625E68">
      <w:rPr>
        <w:rFonts w:ascii="Trebuchet MS" w:hAnsi="Trebuchet MS"/>
        <w:noProof/>
        <w:color w:val="003399"/>
        <w:sz w:val="36"/>
        <w:szCs w:val="36"/>
      </w:rPr>
      <w:br/>
      <w:t>Bilingual Primary School</w:t>
    </w:r>
    <w:r>
      <w:rPr>
        <w:rFonts w:ascii="Avenir Medium" w:hAnsi="Avenir Medium"/>
        <w:noProof/>
        <w:color w:val="003399"/>
        <w:sz w:val="36"/>
        <w:szCs w:val="36"/>
      </w:rPr>
      <w:br/>
    </w:r>
    <w:r w:rsidRPr="0003147D">
      <w:rPr>
        <w:rFonts w:ascii="Arial" w:hAnsi="Arial" w:cs="Arial"/>
        <w:noProof/>
        <w:color w:val="011893"/>
      </w:rPr>
      <w:t>Executive Headteacher:  Revd. Daniel Norris MBA NPQH</w:t>
    </w:r>
  </w:p>
  <w:p w14:paraId="05620C41" w14:textId="77777777" w:rsidR="00B428B8" w:rsidRPr="0003147D" w:rsidRDefault="00B428B8" w:rsidP="00B428B8">
    <w:pPr>
      <w:widowControl w:val="0"/>
      <w:spacing w:after="0"/>
      <w:jc w:val="center"/>
      <w:rPr>
        <w:rFonts w:ascii="Arial" w:hAnsi="Arial" w:cs="Arial"/>
        <w:bCs/>
        <w:color w:val="011893"/>
        <w14:ligatures w14:val="none"/>
      </w:rPr>
    </w:pPr>
    <w:r w:rsidRPr="0003147D">
      <w:rPr>
        <w:rFonts w:ascii="Arial" w:hAnsi="Arial" w:cs="Arial"/>
        <w:bCs/>
        <w:color w:val="011893"/>
        <w14:ligatures w14:val="none"/>
      </w:rPr>
      <w:t>120 – 138 Station Road Harrow Middlesex HA1 2DJ</w:t>
    </w:r>
  </w:p>
  <w:p w14:paraId="1D7CBA0F" w14:textId="77777777" w:rsidR="00B428B8" w:rsidRPr="0003147D" w:rsidRDefault="00B428B8" w:rsidP="00B428B8">
    <w:pPr>
      <w:widowControl w:val="0"/>
      <w:spacing w:after="0"/>
      <w:jc w:val="center"/>
      <w:rPr>
        <w:rFonts w:ascii="Arial" w:hAnsi="Arial" w:cs="Arial"/>
        <w:bCs/>
        <w:color w:val="011893"/>
        <w14:ligatures w14:val="none"/>
      </w:rPr>
    </w:pPr>
    <w:r w:rsidRPr="0003147D">
      <w:rPr>
        <w:rFonts w:ascii="Arial" w:hAnsi="Arial" w:cs="Arial"/>
        <w:bCs/>
        <w:color w:val="011893"/>
        <w14:ligatures w14:val="none"/>
      </w:rPr>
      <w:t>www.stjeromebilingual.org</w:t>
    </w:r>
  </w:p>
  <w:p w14:paraId="54FA9DE0" w14:textId="77777777" w:rsidR="00B428B8" w:rsidRPr="0003147D" w:rsidRDefault="00B428B8" w:rsidP="00B428B8">
    <w:pPr>
      <w:widowControl w:val="0"/>
      <w:spacing w:after="0"/>
      <w:jc w:val="center"/>
      <w:rPr>
        <w:rFonts w:ascii="Arial" w:hAnsi="Arial" w:cs="Arial"/>
        <w:noProof/>
        <w:color w:val="011893"/>
      </w:rPr>
    </w:pPr>
    <w:r w:rsidRPr="0003147D">
      <w:rPr>
        <w:rFonts w:ascii="Arial" w:hAnsi="Arial" w:cs="Arial"/>
        <w:noProof/>
        <w:color w:val="011893"/>
      </w:rPr>
      <w:t xml:space="preserve">Tel:  020 3019 6363 </w:t>
    </w:r>
    <w:r>
      <w:rPr>
        <w:rFonts w:ascii="Arial" w:hAnsi="Arial" w:cs="Arial"/>
        <w:noProof/>
        <w:color w:val="011893"/>
      </w:rPr>
      <w:t xml:space="preserve">   </w:t>
    </w:r>
    <w:r w:rsidRPr="0003147D">
      <w:rPr>
        <w:rFonts w:ascii="Arial" w:hAnsi="Arial" w:cs="Arial"/>
        <w:noProof/>
        <w:color w:val="011893"/>
      </w:rPr>
      <w:t>e-mail:  office@stjeromebilingual.org</w:t>
    </w:r>
  </w:p>
  <w:p w14:paraId="2D877EB5" w14:textId="77777777" w:rsidR="00B428B8" w:rsidRDefault="00B428B8" w:rsidP="00B428B8">
    <w:pPr>
      <w:pStyle w:val="Header"/>
    </w:pPr>
    <w:r w:rsidRPr="006E376F">
      <w:rPr>
        <w:rFonts w:ascii="Arial" w:hAnsi="Arial" w:cs="Arial"/>
        <w:b/>
        <w:noProof/>
        <w:color w:val="000080"/>
        <w:sz w:val="36"/>
        <w:szCs w:val="36"/>
        <w:lang w:val="en-US" w:eastAsia="en-US"/>
      </w:rPr>
      <mc:AlternateContent>
        <mc:Choice Requires="wps">
          <w:drawing>
            <wp:anchor distT="0" distB="0" distL="114300" distR="114300" simplePos="0" relativeHeight="251675648" behindDoc="0" locked="0" layoutInCell="1" allowOverlap="1" wp14:anchorId="096986D4" wp14:editId="3066273E">
              <wp:simplePos x="0" y="0"/>
              <wp:positionH relativeFrom="margin">
                <wp:posOffset>-774065</wp:posOffset>
              </wp:positionH>
              <wp:positionV relativeFrom="paragraph">
                <wp:posOffset>45720</wp:posOffset>
              </wp:positionV>
              <wp:extent cx="7267575" cy="0"/>
              <wp:effectExtent l="19050" t="19050" r="28575" b="19050"/>
              <wp:wrapThrough wrapText="bothSides">
                <wp:wrapPolygon edited="0">
                  <wp:start x="-57" y="-1"/>
                  <wp:lineTo x="-57" y="-1"/>
                  <wp:lineTo x="21628" y="-1"/>
                  <wp:lineTo x="21628" y="-1"/>
                  <wp:lineTo x="-57" y="-1"/>
                </wp:wrapPolygon>
              </wp:wrapThrough>
              <wp:docPr id="2" name="Straight Connector 2"/>
              <wp:cNvGraphicFramePr/>
              <a:graphic xmlns:a="http://schemas.openxmlformats.org/drawingml/2006/main">
                <a:graphicData uri="http://schemas.microsoft.com/office/word/2010/wordprocessingShape">
                  <wps:wsp>
                    <wps:cNvCnPr/>
                    <wps:spPr>
                      <a:xfrm>
                        <a:off x="0" y="0"/>
                        <a:ext cx="7267575" cy="0"/>
                      </a:xfrm>
                      <a:prstGeom prst="line">
                        <a:avLst/>
                      </a:prstGeom>
                      <a:noFill/>
                      <a:ln w="28575" cap="rnd" cmpd="sng" algn="ctr">
                        <a:gradFill flip="none" rotWithShape="1">
                          <a:gsLst>
                            <a:gs pos="51000">
                              <a:sysClr val="window" lastClr="FFFFFF">
                                <a:lumMod val="65000"/>
                              </a:sysClr>
                            </a:gs>
                            <a:gs pos="100000">
                              <a:prstClr val="white"/>
                            </a:gs>
                          </a:gsLst>
                          <a:path path="circle">
                            <a:fillToRect l="50000" t="50000" r="50000" b="50000"/>
                          </a:path>
                          <a:tileRect/>
                        </a:gradFill>
                        <a:prstDash val="solid"/>
                        <a:round/>
                        <a:tailEnd type="none" w="sm" len="sm"/>
                      </a:ln>
                      <a:effectLst/>
                    </wps:spPr>
                    <wps:bodyPr/>
                  </wps:wsp>
                </a:graphicData>
              </a:graphic>
              <wp14:sizeRelH relativeFrom="margin">
                <wp14:pctWidth>0</wp14:pctWidth>
              </wp14:sizeRelH>
              <wp14:sizeRelV relativeFrom="margin">
                <wp14:pctHeight>0</wp14:pctHeight>
              </wp14:sizeRelV>
            </wp:anchor>
          </w:drawing>
        </mc:Choice>
        <mc:Fallback xmlns="" xmlns:mo="http://schemas.microsoft.com/office/mac/office/2008/main" xmlns:mv="urn:schemas-microsoft-com:mac:vml">
          <w:pict>
            <v:line w14:anchorId="4D6E9BAB" id="Straight Connector 2" o:spid="_x0000_s1026" style="position:absolute;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0.95pt,3.6pt" to="511.3pt,3.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" strokeweight="2.25pt">
              <v:stroke endarrowwidth="narrow" endarrowlength="short" endcap="round"/>
              <w10:wrap type="through" anchorx="margin"/>
            </v:line>
          </w:pict>
        </mc:Fallback>
      </mc:AlternateContent>
    </w:r>
  </w:p>
  <w:p w14:paraId="38A697A1" w14:textId="77777777" w:rsidR="00213766" w:rsidRDefault="002137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2" type="#_x0000_t75" style="width:15pt;height:15pt" o:bullet="t">
        <v:imagedata r:id="rId1" o:title="mso1849"/>
      </v:shape>
    </w:pict>
  </w:numPicBullet>
  <w:abstractNum w:abstractNumId="0" w15:restartNumberingAfterBreak="0">
    <w:nsid w:val="16B37904"/>
    <w:multiLevelType w:val="hybridMultilevel"/>
    <w:tmpl w:val="ABE4D59A"/>
    <w:lvl w:ilvl="0" w:tplc="08090007">
      <w:start w:val="1"/>
      <w:numFmt w:val="bullet"/>
      <w:lvlText w:val=""/>
      <w:lvlPicBulletId w:val="0"/>
      <w:lvlJc w:val="left"/>
      <w:pPr>
        <w:ind w:left="6" w:hanging="360"/>
      </w:pPr>
      <w:rPr>
        <w:rFonts w:ascii="Symbol" w:hAnsi="Symbol" w:hint="default"/>
      </w:rPr>
    </w:lvl>
    <w:lvl w:ilvl="1" w:tplc="08090003" w:tentative="1">
      <w:start w:val="1"/>
      <w:numFmt w:val="bullet"/>
      <w:lvlText w:val="o"/>
      <w:lvlJc w:val="left"/>
      <w:pPr>
        <w:ind w:left="726" w:hanging="360"/>
      </w:pPr>
      <w:rPr>
        <w:rFonts w:ascii="Courier New" w:hAnsi="Courier New" w:cs="Courier New" w:hint="default"/>
      </w:rPr>
    </w:lvl>
    <w:lvl w:ilvl="2" w:tplc="08090005" w:tentative="1">
      <w:start w:val="1"/>
      <w:numFmt w:val="bullet"/>
      <w:lvlText w:val=""/>
      <w:lvlJc w:val="left"/>
      <w:pPr>
        <w:ind w:left="1446" w:hanging="360"/>
      </w:pPr>
      <w:rPr>
        <w:rFonts w:ascii="Wingdings" w:hAnsi="Wingdings" w:hint="default"/>
      </w:rPr>
    </w:lvl>
    <w:lvl w:ilvl="3" w:tplc="08090001" w:tentative="1">
      <w:start w:val="1"/>
      <w:numFmt w:val="bullet"/>
      <w:lvlText w:val=""/>
      <w:lvlJc w:val="left"/>
      <w:pPr>
        <w:ind w:left="2166" w:hanging="360"/>
      </w:pPr>
      <w:rPr>
        <w:rFonts w:ascii="Symbol" w:hAnsi="Symbol" w:hint="default"/>
      </w:rPr>
    </w:lvl>
    <w:lvl w:ilvl="4" w:tplc="08090003" w:tentative="1">
      <w:start w:val="1"/>
      <w:numFmt w:val="bullet"/>
      <w:lvlText w:val="o"/>
      <w:lvlJc w:val="left"/>
      <w:pPr>
        <w:ind w:left="2886" w:hanging="360"/>
      </w:pPr>
      <w:rPr>
        <w:rFonts w:ascii="Courier New" w:hAnsi="Courier New" w:cs="Courier New" w:hint="default"/>
      </w:rPr>
    </w:lvl>
    <w:lvl w:ilvl="5" w:tplc="08090005" w:tentative="1">
      <w:start w:val="1"/>
      <w:numFmt w:val="bullet"/>
      <w:lvlText w:val=""/>
      <w:lvlJc w:val="left"/>
      <w:pPr>
        <w:ind w:left="3606" w:hanging="360"/>
      </w:pPr>
      <w:rPr>
        <w:rFonts w:ascii="Wingdings" w:hAnsi="Wingdings" w:hint="default"/>
      </w:rPr>
    </w:lvl>
    <w:lvl w:ilvl="6" w:tplc="08090001" w:tentative="1">
      <w:start w:val="1"/>
      <w:numFmt w:val="bullet"/>
      <w:lvlText w:val=""/>
      <w:lvlJc w:val="left"/>
      <w:pPr>
        <w:ind w:left="4326" w:hanging="360"/>
      </w:pPr>
      <w:rPr>
        <w:rFonts w:ascii="Symbol" w:hAnsi="Symbol" w:hint="default"/>
      </w:rPr>
    </w:lvl>
    <w:lvl w:ilvl="7" w:tplc="08090003" w:tentative="1">
      <w:start w:val="1"/>
      <w:numFmt w:val="bullet"/>
      <w:lvlText w:val="o"/>
      <w:lvlJc w:val="left"/>
      <w:pPr>
        <w:ind w:left="5046" w:hanging="360"/>
      </w:pPr>
      <w:rPr>
        <w:rFonts w:ascii="Courier New" w:hAnsi="Courier New" w:cs="Courier New" w:hint="default"/>
      </w:rPr>
    </w:lvl>
    <w:lvl w:ilvl="8" w:tplc="08090005" w:tentative="1">
      <w:start w:val="1"/>
      <w:numFmt w:val="bullet"/>
      <w:lvlText w:val=""/>
      <w:lvlJc w:val="left"/>
      <w:pPr>
        <w:ind w:left="5766" w:hanging="360"/>
      </w:pPr>
      <w:rPr>
        <w:rFonts w:ascii="Wingdings" w:hAnsi="Wingdings" w:hint="default"/>
      </w:rPr>
    </w:lvl>
  </w:abstractNum>
  <w:abstractNum w:abstractNumId="1" w15:restartNumberingAfterBreak="0">
    <w:nsid w:val="18511BD0"/>
    <w:multiLevelType w:val="hybridMultilevel"/>
    <w:tmpl w:val="67BCEF06"/>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EB1A4B"/>
    <w:multiLevelType w:val="hybridMultilevel"/>
    <w:tmpl w:val="EC14724E"/>
    <w:lvl w:ilvl="0" w:tplc="08090007">
      <w:start w:val="1"/>
      <w:numFmt w:val="bullet"/>
      <w:lvlText w:val=""/>
      <w:lvlPicBulletId w:val="0"/>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3A1D261C"/>
    <w:multiLevelType w:val="hybridMultilevel"/>
    <w:tmpl w:val="3F480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7C6D7D"/>
    <w:multiLevelType w:val="hybridMultilevel"/>
    <w:tmpl w:val="6CF21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6B0035E"/>
    <w:multiLevelType w:val="hybridMultilevel"/>
    <w:tmpl w:val="9EB40A1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6" w15:restartNumberingAfterBreak="0">
    <w:nsid w:val="51C24282"/>
    <w:multiLevelType w:val="hybridMultilevel"/>
    <w:tmpl w:val="646AB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8854FC"/>
    <w:multiLevelType w:val="hybridMultilevel"/>
    <w:tmpl w:val="11CE4D44"/>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8" w15:restartNumberingAfterBreak="0">
    <w:nsid w:val="61926730"/>
    <w:multiLevelType w:val="hybridMultilevel"/>
    <w:tmpl w:val="D3422B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84573D1"/>
    <w:multiLevelType w:val="hybridMultilevel"/>
    <w:tmpl w:val="EBB88F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CCC206F"/>
    <w:multiLevelType w:val="hybridMultilevel"/>
    <w:tmpl w:val="EB0CC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00003EC"/>
    <w:multiLevelType w:val="hybridMultilevel"/>
    <w:tmpl w:val="365261C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2" w15:restartNumberingAfterBreak="0">
    <w:nsid w:val="71773DAB"/>
    <w:multiLevelType w:val="hybridMultilevel"/>
    <w:tmpl w:val="20DE4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7"/>
  </w:num>
  <w:num w:numId="4">
    <w:abstractNumId w:val="5"/>
  </w:num>
  <w:num w:numId="5">
    <w:abstractNumId w:val="10"/>
  </w:num>
  <w:num w:numId="6">
    <w:abstractNumId w:val="11"/>
  </w:num>
  <w:num w:numId="7">
    <w:abstractNumId w:val="6"/>
  </w:num>
  <w:num w:numId="8">
    <w:abstractNumId w:val="0"/>
  </w:num>
  <w:num w:numId="9">
    <w:abstractNumId w:val="2"/>
  </w:num>
  <w:num w:numId="10">
    <w:abstractNumId w:val="3"/>
  </w:num>
  <w:num w:numId="11">
    <w:abstractNumId w:val="12"/>
  </w:num>
  <w:num w:numId="12">
    <w:abstractNumId w:val="4"/>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75064"/>
    <w:rsid w:val="0001714E"/>
    <w:rsid w:val="000174A3"/>
    <w:rsid w:val="00022F25"/>
    <w:rsid w:val="0003147D"/>
    <w:rsid w:val="00066ED8"/>
    <w:rsid w:val="00082894"/>
    <w:rsid w:val="00092797"/>
    <w:rsid w:val="000C6D6E"/>
    <w:rsid w:val="000D3057"/>
    <w:rsid w:val="000E0BBB"/>
    <w:rsid w:val="000F32B9"/>
    <w:rsid w:val="00134DDB"/>
    <w:rsid w:val="0017520E"/>
    <w:rsid w:val="00186761"/>
    <w:rsid w:val="001A0FB8"/>
    <w:rsid w:val="001B3DDE"/>
    <w:rsid w:val="001C4B53"/>
    <w:rsid w:val="001C4C95"/>
    <w:rsid w:val="001F7F68"/>
    <w:rsid w:val="00213766"/>
    <w:rsid w:val="00240C8A"/>
    <w:rsid w:val="0024484C"/>
    <w:rsid w:val="002930C2"/>
    <w:rsid w:val="002B0F07"/>
    <w:rsid w:val="002C27B2"/>
    <w:rsid w:val="002C4227"/>
    <w:rsid w:val="002D4FC5"/>
    <w:rsid w:val="002D707F"/>
    <w:rsid w:val="002E7492"/>
    <w:rsid w:val="002F4782"/>
    <w:rsid w:val="00311C22"/>
    <w:rsid w:val="003255EC"/>
    <w:rsid w:val="003345E5"/>
    <w:rsid w:val="00337951"/>
    <w:rsid w:val="003511D9"/>
    <w:rsid w:val="003641CD"/>
    <w:rsid w:val="0036438B"/>
    <w:rsid w:val="0036473B"/>
    <w:rsid w:val="00386A27"/>
    <w:rsid w:val="003938AF"/>
    <w:rsid w:val="003A2995"/>
    <w:rsid w:val="003A6630"/>
    <w:rsid w:val="003D38B2"/>
    <w:rsid w:val="003D4A60"/>
    <w:rsid w:val="0042137A"/>
    <w:rsid w:val="00454DC1"/>
    <w:rsid w:val="00454FF3"/>
    <w:rsid w:val="00466301"/>
    <w:rsid w:val="0046633B"/>
    <w:rsid w:val="0047086A"/>
    <w:rsid w:val="00474870"/>
    <w:rsid w:val="00481D5E"/>
    <w:rsid w:val="00485AC7"/>
    <w:rsid w:val="004D00EF"/>
    <w:rsid w:val="004E13BA"/>
    <w:rsid w:val="004E439E"/>
    <w:rsid w:val="004F4DE7"/>
    <w:rsid w:val="0050588A"/>
    <w:rsid w:val="00523BBD"/>
    <w:rsid w:val="00527EDC"/>
    <w:rsid w:val="0053360F"/>
    <w:rsid w:val="00552457"/>
    <w:rsid w:val="00572641"/>
    <w:rsid w:val="005B23BB"/>
    <w:rsid w:val="005C566D"/>
    <w:rsid w:val="005C757A"/>
    <w:rsid w:val="005D7266"/>
    <w:rsid w:val="005F3D8D"/>
    <w:rsid w:val="0060767D"/>
    <w:rsid w:val="00623C5C"/>
    <w:rsid w:val="00625E68"/>
    <w:rsid w:val="0063546E"/>
    <w:rsid w:val="0065408D"/>
    <w:rsid w:val="00676B80"/>
    <w:rsid w:val="006801F6"/>
    <w:rsid w:val="00690790"/>
    <w:rsid w:val="0069110C"/>
    <w:rsid w:val="006A3DA8"/>
    <w:rsid w:val="006A59B4"/>
    <w:rsid w:val="006A5E2A"/>
    <w:rsid w:val="006D0100"/>
    <w:rsid w:val="006F4B1F"/>
    <w:rsid w:val="0070157A"/>
    <w:rsid w:val="0071036B"/>
    <w:rsid w:val="00743B51"/>
    <w:rsid w:val="00763DB6"/>
    <w:rsid w:val="00784EC3"/>
    <w:rsid w:val="00794CAC"/>
    <w:rsid w:val="007D67C5"/>
    <w:rsid w:val="007E17D7"/>
    <w:rsid w:val="007F7595"/>
    <w:rsid w:val="00804891"/>
    <w:rsid w:val="00806F34"/>
    <w:rsid w:val="00812067"/>
    <w:rsid w:val="00825FCE"/>
    <w:rsid w:val="0084548A"/>
    <w:rsid w:val="008502F6"/>
    <w:rsid w:val="00852DE4"/>
    <w:rsid w:val="00853D02"/>
    <w:rsid w:val="008756F7"/>
    <w:rsid w:val="008940EF"/>
    <w:rsid w:val="008A662A"/>
    <w:rsid w:val="008E2D57"/>
    <w:rsid w:val="008E32AC"/>
    <w:rsid w:val="008E381A"/>
    <w:rsid w:val="00900DA1"/>
    <w:rsid w:val="00900DBF"/>
    <w:rsid w:val="00921178"/>
    <w:rsid w:val="00954051"/>
    <w:rsid w:val="00990AB6"/>
    <w:rsid w:val="009B5A5C"/>
    <w:rsid w:val="009F15E2"/>
    <w:rsid w:val="009F7237"/>
    <w:rsid w:val="00A06E3D"/>
    <w:rsid w:val="00A34741"/>
    <w:rsid w:val="00A40782"/>
    <w:rsid w:val="00AA1BA3"/>
    <w:rsid w:val="00AA2299"/>
    <w:rsid w:val="00AB132B"/>
    <w:rsid w:val="00AB2251"/>
    <w:rsid w:val="00AB71B6"/>
    <w:rsid w:val="00AB7860"/>
    <w:rsid w:val="00AC28A9"/>
    <w:rsid w:val="00AC5141"/>
    <w:rsid w:val="00AE2EF1"/>
    <w:rsid w:val="00B0513D"/>
    <w:rsid w:val="00B20D87"/>
    <w:rsid w:val="00B256A7"/>
    <w:rsid w:val="00B428B8"/>
    <w:rsid w:val="00B94AB6"/>
    <w:rsid w:val="00BA5673"/>
    <w:rsid w:val="00BE424C"/>
    <w:rsid w:val="00BF10CC"/>
    <w:rsid w:val="00C67901"/>
    <w:rsid w:val="00C77C26"/>
    <w:rsid w:val="00D05C8F"/>
    <w:rsid w:val="00D4228A"/>
    <w:rsid w:val="00D43D32"/>
    <w:rsid w:val="00D46B07"/>
    <w:rsid w:val="00D53EDC"/>
    <w:rsid w:val="00D563B1"/>
    <w:rsid w:val="00D60333"/>
    <w:rsid w:val="00D75064"/>
    <w:rsid w:val="00D95B6B"/>
    <w:rsid w:val="00DD4742"/>
    <w:rsid w:val="00E17E89"/>
    <w:rsid w:val="00E572E5"/>
    <w:rsid w:val="00E63590"/>
    <w:rsid w:val="00EB169A"/>
    <w:rsid w:val="00EB1F4C"/>
    <w:rsid w:val="00EF319E"/>
    <w:rsid w:val="00F439E8"/>
    <w:rsid w:val="00F8216A"/>
    <w:rsid w:val="00FB4714"/>
    <w:rsid w:val="00FD69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05B68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lang w:val="en-GB"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Hyperlink" w:uiPriority="99"/>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D75064"/>
    <w:pPr>
      <w:spacing w:after="120" w:line="285" w:lineRule="auto"/>
    </w:pPr>
    <w:rPr>
      <w:rFonts w:ascii="Calibri" w:eastAsia="Times New Roman" w:hAnsi="Calibri" w:cs="Calibri"/>
      <w:color w:val="000000"/>
      <w:kern w:val="28"/>
      <w:lang w:eastAsia="en-GB"/>
      <w14:ligatures w14:val="standard"/>
      <w14:cntxtAlts/>
    </w:rPr>
  </w:style>
  <w:style w:type="paragraph" w:styleId="Heading5">
    <w:name w:val="heading 5"/>
    <w:basedOn w:val="Normal"/>
    <w:next w:val="Normal"/>
    <w:link w:val="Heading5Char"/>
    <w:qFormat/>
    <w:rsid w:val="00B256A7"/>
    <w:pPr>
      <w:spacing w:before="240" w:after="60" w:line="240" w:lineRule="auto"/>
      <w:outlineLvl w:val="4"/>
    </w:pPr>
    <w:rPr>
      <w:rFonts w:ascii="Arial" w:hAnsi="Arial" w:cs="Times New Roman"/>
      <w:b/>
      <w:bCs/>
      <w:i/>
      <w:iCs/>
      <w:color w:val="auto"/>
      <w:kern w:val="0"/>
      <w:sz w:val="26"/>
      <w:szCs w:val="26"/>
      <w:lang w:eastAsia="en-US"/>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75064"/>
    <w:pPr>
      <w:tabs>
        <w:tab w:val="center" w:pos="4513"/>
        <w:tab w:val="right" w:pos="9026"/>
      </w:tabs>
      <w:spacing w:after="0" w:line="240" w:lineRule="auto"/>
    </w:pPr>
  </w:style>
  <w:style w:type="character" w:customStyle="1" w:styleId="HeaderChar">
    <w:name w:val="Header Char"/>
    <w:basedOn w:val="DefaultParagraphFont"/>
    <w:link w:val="Header"/>
    <w:rsid w:val="00D75064"/>
    <w:rPr>
      <w:rFonts w:ascii="Calibri" w:eastAsia="Times New Roman" w:hAnsi="Calibri" w:cs="Calibri"/>
      <w:color w:val="000000"/>
      <w:kern w:val="28"/>
      <w:lang w:eastAsia="en-GB"/>
      <w14:ligatures w14:val="standard"/>
      <w14:cntxtAlts/>
    </w:rPr>
  </w:style>
  <w:style w:type="paragraph" w:styleId="Footer">
    <w:name w:val="footer"/>
    <w:basedOn w:val="Normal"/>
    <w:link w:val="FooterChar"/>
    <w:uiPriority w:val="99"/>
    <w:rsid w:val="00D750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5064"/>
    <w:rPr>
      <w:rFonts w:ascii="Calibri" w:eastAsia="Times New Roman" w:hAnsi="Calibri" w:cs="Calibri"/>
      <w:color w:val="000000"/>
      <w:kern w:val="28"/>
      <w:lang w:eastAsia="en-GB"/>
      <w14:ligatures w14:val="standard"/>
      <w14:cntxtAlts/>
    </w:rPr>
  </w:style>
  <w:style w:type="paragraph" w:styleId="BalloonText">
    <w:name w:val="Balloon Text"/>
    <w:basedOn w:val="Normal"/>
    <w:link w:val="BalloonTextChar"/>
    <w:rsid w:val="00D750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D75064"/>
    <w:rPr>
      <w:rFonts w:ascii="Tahoma" w:eastAsia="Times New Roman" w:hAnsi="Tahoma" w:cs="Tahoma"/>
      <w:color w:val="000000"/>
      <w:kern w:val="28"/>
      <w:sz w:val="16"/>
      <w:szCs w:val="16"/>
      <w:lang w:eastAsia="en-GB"/>
      <w14:ligatures w14:val="standard"/>
      <w14:cntxtAlts/>
    </w:rPr>
  </w:style>
  <w:style w:type="character" w:styleId="Hyperlink">
    <w:name w:val="Hyperlink"/>
    <w:basedOn w:val="DefaultParagraphFont"/>
    <w:uiPriority w:val="99"/>
    <w:rsid w:val="00743B51"/>
    <w:rPr>
      <w:color w:val="0000FF" w:themeColor="hyperlink"/>
      <w:u w:val="single"/>
    </w:rPr>
  </w:style>
  <w:style w:type="paragraph" w:styleId="ListParagraph">
    <w:name w:val="List Paragraph"/>
    <w:basedOn w:val="Normal"/>
    <w:uiPriority w:val="34"/>
    <w:qFormat/>
    <w:rsid w:val="00454DC1"/>
    <w:pPr>
      <w:spacing w:after="0" w:line="240" w:lineRule="auto"/>
      <w:ind w:left="720"/>
      <w:contextualSpacing/>
    </w:pPr>
    <w:rPr>
      <w:rFonts w:asciiTheme="minorHAnsi" w:eastAsiaTheme="minorHAnsi" w:hAnsiTheme="minorHAnsi" w:cstheme="minorBidi"/>
      <w:color w:val="auto"/>
      <w:kern w:val="0"/>
      <w:sz w:val="24"/>
      <w:szCs w:val="24"/>
      <w:lang w:val="en-US" w:eastAsia="en-US"/>
      <w14:ligatures w14:val="none"/>
      <w14:cntxtAlts w14:val="0"/>
    </w:rPr>
  </w:style>
  <w:style w:type="table" w:styleId="TableGrid">
    <w:name w:val="Table Grid"/>
    <w:basedOn w:val="TableNormal"/>
    <w:uiPriority w:val="59"/>
    <w:rsid w:val="00E572E5"/>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rsid w:val="00EB169A"/>
    <w:rPr>
      <w:color w:val="800080" w:themeColor="followedHyperlink"/>
      <w:u w:val="single"/>
    </w:rPr>
  </w:style>
  <w:style w:type="paragraph" w:styleId="NormalWeb">
    <w:name w:val="Normal (Web)"/>
    <w:basedOn w:val="Normal"/>
    <w:uiPriority w:val="99"/>
    <w:semiHidden/>
    <w:unhideWhenUsed/>
    <w:rsid w:val="00485AC7"/>
    <w:pPr>
      <w:spacing w:before="100" w:beforeAutospacing="1" w:after="100" w:afterAutospacing="1" w:line="240" w:lineRule="auto"/>
    </w:pPr>
    <w:rPr>
      <w:rFonts w:ascii="Times New Roman" w:hAnsi="Times New Roman" w:cs="Times New Roman"/>
      <w:color w:val="auto"/>
      <w:kern w:val="0"/>
      <w:sz w:val="24"/>
      <w:szCs w:val="24"/>
      <w:lang w:eastAsia="en-US"/>
      <w14:ligatures w14:val="none"/>
      <w14:cntxtAlts w14:val="0"/>
    </w:rPr>
  </w:style>
  <w:style w:type="paragraph" w:styleId="NoSpacing">
    <w:name w:val="No Spacing"/>
    <w:uiPriority w:val="1"/>
    <w:qFormat/>
    <w:rsid w:val="00485AC7"/>
    <w:rPr>
      <w:rFonts w:asciiTheme="minorHAnsi" w:hAnsiTheme="minorHAnsi" w:cstheme="minorBidi"/>
      <w:sz w:val="24"/>
      <w:szCs w:val="24"/>
    </w:rPr>
  </w:style>
  <w:style w:type="character" w:customStyle="1" w:styleId="Heading5Char">
    <w:name w:val="Heading 5 Char"/>
    <w:basedOn w:val="DefaultParagraphFont"/>
    <w:link w:val="Heading5"/>
    <w:rsid w:val="00B256A7"/>
    <w:rPr>
      <w:rFonts w:ascii="Arial" w:eastAsia="Times New Roman" w:hAnsi="Arial"/>
      <w:b/>
      <w:bCs/>
      <w:i/>
      <w:iCs/>
      <w:sz w:val="26"/>
      <w:szCs w:val="26"/>
    </w:rPr>
  </w:style>
  <w:style w:type="character" w:styleId="UnresolvedMention">
    <w:name w:val="Unresolved Mention"/>
    <w:basedOn w:val="DefaultParagraphFont"/>
    <w:rsid w:val="00A06E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9512562">
      <w:bodyDiv w:val="1"/>
      <w:marLeft w:val="0"/>
      <w:marRight w:val="0"/>
      <w:marTop w:val="0"/>
      <w:marBottom w:val="0"/>
      <w:divBdr>
        <w:top w:val="none" w:sz="0" w:space="0" w:color="auto"/>
        <w:left w:val="none" w:sz="0" w:space="0" w:color="auto"/>
        <w:bottom w:val="none" w:sz="0" w:space="0" w:color="auto"/>
        <w:right w:val="none" w:sz="0" w:space="0" w:color="auto"/>
      </w:divBdr>
    </w:div>
    <w:div w:id="388846333">
      <w:bodyDiv w:val="1"/>
      <w:marLeft w:val="0"/>
      <w:marRight w:val="0"/>
      <w:marTop w:val="0"/>
      <w:marBottom w:val="0"/>
      <w:divBdr>
        <w:top w:val="none" w:sz="0" w:space="0" w:color="auto"/>
        <w:left w:val="none" w:sz="0" w:space="0" w:color="auto"/>
        <w:bottom w:val="none" w:sz="0" w:space="0" w:color="auto"/>
        <w:right w:val="none" w:sz="0" w:space="0" w:color="auto"/>
      </w:divBdr>
    </w:div>
    <w:div w:id="539441806">
      <w:bodyDiv w:val="1"/>
      <w:marLeft w:val="0"/>
      <w:marRight w:val="0"/>
      <w:marTop w:val="0"/>
      <w:marBottom w:val="0"/>
      <w:divBdr>
        <w:top w:val="none" w:sz="0" w:space="0" w:color="auto"/>
        <w:left w:val="none" w:sz="0" w:space="0" w:color="auto"/>
        <w:bottom w:val="none" w:sz="0" w:space="0" w:color="auto"/>
        <w:right w:val="none" w:sz="0" w:space="0" w:color="auto"/>
      </w:divBdr>
      <w:divsChild>
        <w:div w:id="207839626">
          <w:marLeft w:val="0"/>
          <w:marRight w:val="0"/>
          <w:marTop w:val="0"/>
          <w:marBottom w:val="0"/>
          <w:divBdr>
            <w:top w:val="none" w:sz="0" w:space="0" w:color="auto"/>
            <w:left w:val="none" w:sz="0" w:space="0" w:color="auto"/>
            <w:bottom w:val="none" w:sz="0" w:space="0" w:color="auto"/>
            <w:right w:val="none" w:sz="0" w:space="0" w:color="auto"/>
          </w:divBdr>
        </w:div>
        <w:div w:id="1775244750">
          <w:marLeft w:val="0"/>
          <w:marRight w:val="0"/>
          <w:marTop w:val="0"/>
          <w:marBottom w:val="0"/>
          <w:divBdr>
            <w:top w:val="none" w:sz="0" w:space="0" w:color="auto"/>
            <w:left w:val="none" w:sz="0" w:space="0" w:color="auto"/>
            <w:bottom w:val="none" w:sz="0" w:space="0" w:color="auto"/>
            <w:right w:val="none" w:sz="0" w:space="0" w:color="auto"/>
          </w:divBdr>
          <w:divsChild>
            <w:div w:id="403721578">
              <w:marLeft w:val="0"/>
              <w:marRight w:val="0"/>
              <w:marTop w:val="0"/>
              <w:marBottom w:val="0"/>
              <w:divBdr>
                <w:top w:val="none" w:sz="0" w:space="0" w:color="auto"/>
                <w:left w:val="none" w:sz="0" w:space="0" w:color="auto"/>
                <w:bottom w:val="none" w:sz="0" w:space="0" w:color="auto"/>
                <w:right w:val="none" w:sz="0" w:space="0" w:color="auto"/>
              </w:divBdr>
              <w:divsChild>
                <w:div w:id="1149127149">
                  <w:marLeft w:val="0"/>
                  <w:marRight w:val="0"/>
                  <w:marTop w:val="0"/>
                  <w:marBottom w:val="0"/>
                  <w:divBdr>
                    <w:top w:val="none" w:sz="0" w:space="0" w:color="auto"/>
                    <w:left w:val="none" w:sz="0" w:space="0" w:color="auto"/>
                    <w:bottom w:val="none" w:sz="0" w:space="0" w:color="auto"/>
                    <w:right w:val="none" w:sz="0" w:space="0" w:color="auto"/>
                  </w:divBdr>
                  <w:divsChild>
                    <w:div w:id="1792747051">
                      <w:marLeft w:val="0"/>
                      <w:marRight w:val="0"/>
                      <w:marTop w:val="0"/>
                      <w:marBottom w:val="0"/>
                      <w:divBdr>
                        <w:top w:val="none" w:sz="0" w:space="0" w:color="auto"/>
                        <w:left w:val="none" w:sz="0" w:space="0" w:color="auto"/>
                        <w:bottom w:val="none" w:sz="0" w:space="0" w:color="auto"/>
                        <w:right w:val="none" w:sz="0" w:space="0" w:color="auto"/>
                      </w:divBdr>
                      <w:divsChild>
                        <w:div w:id="2024940489">
                          <w:marLeft w:val="0"/>
                          <w:marRight w:val="0"/>
                          <w:marTop w:val="0"/>
                          <w:marBottom w:val="0"/>
                          <w:divBdr>
                            <w:top w:val="none" w:sz="0" w:space="0" w:color="auto"/>
                            <w:left w:val="none" w:sz="0" w:space="0" w:color="auto"/>
                            <w:bottom w:val="none" w:sz="0" w:space="0" w:color="auto"/>
                            <w:right w:val="none" w:sz="0" w:space="0" w:color="auto"/>
                          </w:divBdr>
                          <w:divsChild>
                            <w:div w:id="1742946939">
                              <w:marLeft w:val="0"/>
                              <w:marRight w:val="0"/>
                              <w:marTop w:val="0"/>
                              <w:marBottom w:val="0"/>
                              <w:divBdr>
                                <w:top w:val="none" w:sz="0" w:space="0" w:color="auto"/>
                                <w:left w:val="none" w:sz="0" w:space="0" w:color="auto"/>
                                <w:bottom w:val="none" w:sz="0" w:space="0" w:color="auto"/>
                                <w:right w:val="none" w:sz="0" w:space="0" w:color="auto"/>
                              </w:divBdr>
                              <w:divsChild>
                                <w:div w:id="1090664988">
                                  <w:marLeft w:val="0"/>
                                  <w:marRight w:val="0"/>
                                  <w:marTop w:val="0"/>
                                  <w:marBottom w:val="0"/>
                                  <w:divBdr>
                                    <w:top w:val="none" w:sz="0" w:space="0" w:color="auto"/>
                                    <w:left w:val="none" w:sz="0" w:space="0" w:color="auto"/>
                                    <w:bottom w:val="none" w:sz="0" w:space="0" w:color="auto"/>
                                    <w:right w:val="none" w:sz="0" w:space="0" w:color="auto"/>
                                  </w:divBdr>
                                  <w:divsChild>
                                    <w:div w:id="550383971">
                                      <w:marLeft w:val="0"/>
                                      <w:marRight w:val="0"/>
                                      <w:marTop w:val="0"/>
                                      <w:marBottom w:val="0"/>
                                      <w:divBdr>
                                        <w:top w:val="none" w:sz="0" w:space="0" w:color="auto"/>
                                        <w:left w:val="none" w:sz="0" w:space="0" w:color="auto"/>
                                        <w:bottom w:val="none" w:sz="0" w:space="0" w:color="auto"/>
                                        <w:right w:val="none" w:sz="0" w:space="0" w:color="auto"/>
                                      </w:divBdr>
                                      <w:divsChild>
                                        <w:div w:id="217592210">
                                          <w:marLeft w:val="0"/>
                                          <w:marRight w:val="0"/>
                                          <w:marTop w:val="0"/>
                                          <w:marBottom w:val="0"/>
                                          <w:divBdr>
                                            <w:top w:val="none" w:sz="0" w:space="0" w:color="auto"/>
                                            <w:left w:val="none" w:sz="0" w:space="0" w:color="auto"/>
                                            <w:bottom w:val="none" w:sz="0" w:space="0" w:color="auto"/>
                                            <w:right w:val="none" w:sz="0" w:space="0" w:color="auto"/>
                                          </w:divBdr>
                                        </w:div>
                                        <w:div w:id="1190800356">
                                          <w:marLeft w:val="0"/>
                                          <w:marRight w:val="0"/>
                                          <w:marTop w:val="0"/>
                                          <w:marBottom w:val="0"/>
                                          <w:divBdr>
                                            <w:top w:val="none" w:sz="0" w:space="0" w:color="auto"/>
                                            <w:left w:val="none" w:sz="0" w:space="0" w:color="auto"/>
                                            <w:bottom w:val="none" w:sz="0" w:space="0" w:color="auto"/>
                                            <w:right w:val="none" w:sz="0" w:space="0" w:color="auto"/>
                                          </w:divBdr>
                                        </w:div>
                                        <w:div w:id="1866744177">
                                          <w:marLeft w:val="0"/>
                                          <w:marRight w:val="0"/>
                                          <w:marTop w:val="0"/>
                                          <w:marBottom w:val="0"/>
                                          <w:divBdr>
                                            <w:top w:val="none" w:sz="0" w:space="0" w:color="auto"/>
                                            <w:left w:val="none" w:sz="0" w:space="0" w:color="auto"/>
                                            <w:bottom w:val="none" w:sz="0" w:space="0" w:color="auto"/>
                                            <w:right w:val="none" w:sz="0" w:space="0" w:color="auto"/>
                                          </w:divBdr>
                                        </w:div>
                                        <w:div w:id="82054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1158355">
      <w:bodyDiv w:val="1"/>
      <w:marLeft w:val="0"/>
      <w:marRight w:val="0"/>
      <w:marTop w:val="0"/>
      <w:marBottom w:val="0"/>
      <w:divBdr>
        <w:top w:val="none" w:sz="0" w:space="0" w:color="auto"/>
        <w:left w:val="none" w:sz="0" w:space="0" w:color="auto"/>
        <w:bottom w:val="none" w:sz="0" w:space="0" w:color="auto"/>
        <w:right w:val="none" w:sz="0" w:space="0" w:color="auto"/>
      </w:divBdr>
    </w:div>
    <w:div w:id="1079909558">
      <w:bodyDiv w:val="1"/>
      <w:marLeft w:val="0"/>
      <w:marRight w:val="0"/>
      <w:marTop w:val="0"/>
      <w:marBottom w:val="0"/>
      <w:divBdr>
        <w:top w:val="none" w:sz="0" w:space="0" w:color="auto"/>
        <w:left w:val="none" w:sz="0" w:space="0" w:color="auto"/>
        <w:bottom w:val="none" w:sz="0" w:space="0" w:color="auto"/>
        <w:right w:val="none" w:sz="0" w:space="0" w:color="auto"/>
      </w:divBdr>
    </w:div>
    <w:div w:id="1373071078">
      <w:bodyDiv w:val="1"/>
      <w:marLeft w:val="0"/>
      <w:marRight w:val="0"/>
      <w:marTop w:val="0"/>
      <w:marBottom w:val="0"/>
      <w:divBdr>
        <w:top w:val="none" w:sz="0" w:space="0" w:color="auto"/>
        <w:left w:val="none" w:sz="0" w:space="0" w:color="auto"/>
        <w:bottom w:val="none" w:sz="0" w:space="0" w:color="auto"/>
        <w:right w:val="none" w:sz="0" w:space="0" w:color="auto"/>
      </w:divBdr>
    </w:div>
    <w:div w:id="1712421078">
      <w:bodyDiv w:val="1"/>
      <w:marLeft w:val="0"/>
      <w:marRight w:val="0"/>
      <w:marTop w:val="0"/>
      <w:marBottom w:val="0"/>
      <w:divBdr>
        <w:top w:val="none" w:sz="0" w:space="0" w:color="auto"/>
        <w:left w:val="none" w:sz="0" w:space="0" w:color="auto"/>
        <w:bottom w:val="none" w:sz="0" w:space="0" w:color="auto"/>
        <w:right w:val="none" w:sz="0" w:space="0" w:color="auto"/>
      </w:divBdr>
    </w:div>
    <w:div w:id="1803841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interest.co.uk/s_jrme/2020-2021-yr1/"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pinterest.co.uk/s_jrme/2020-2021-yr1/" TargetMode="External"/><Relationship Id="rId12" Type="http://schemas.openxmlformats.org/officeDocument/2006/relationships/hyperlink" Target="https://www.pinterest.co.uk/s_jrme/2020-2021-english-storie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interest.co.uk/s_jrme/histoires-french-stories-ebooks/"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pinterest.co.uk/s_jrme/2020-2021-yr2/" TargetMode="External"/><Relationship Id="rId4" Type="http://schemas.openxmlformats.org/officeDocument/2006/relationships/webSettings" Target="webSettings.xml"/><Relationship Id="rId9" Type="http://schemas.openxmlformats.org/officeDocument/2006/relationships/hyperlink" Target="https://www.pinterest.co.uk/s_jrme/2020-2021-yr2/"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352</Words>
  <Characters>2009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Smith</dc:creator>
  <cp:lastModifiedBy>Microsoft Office User</cp:lastModifiedBy>
  <cp:revision>6</cp:revision>
  <cp:lastPrinted>2020-09-18T14:30:00Z</cp:lastPrinted>
  <dcterms:created xsi:type="dcterms:W3CDTF">2020-09-18T11:34:00Z</dcterms:created>
  <dcterms:modified xsi:type="dcterms:W3CDTF">2020-09-18T14:33:00Z</dcterms:modified>
</cp:coreProperties>
</file>